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3C" w:rsidRPr="00521BEF" w:rsidRDefault="007B2886" w:rsidP="00E3560B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0" w:name="_Toc273704189"/>
      <w:r>
        <w:rPr>
          <w:b/>
          <w:sz w:val="28"/>
          <w:szCs w:val="28"/>
        </w:rPr>
        <w:t>PROCEDIMIENTOS</w:t>
      </w:r>
      <w:r w:rsidR="00F83D3C" w:rsidRPr="00521B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EVALUACIÓN </w:t>
      </w:r>
      <w:r w:rsidR="00F83D3C" w:rsidRPr="00521BEF">
        <w:rPr>
          <w:b/>
          <w:sz w:val="28"/>
          <w:szCs w:val="28"/>
        </w:rPr>
        <w:t xml:space="preserve">Y CRITERIOS DE </w:t>
      </w:r>
      <w:bookmarkEnd w:id="0"/>
      <w:r>
        <w:rPr>
          <w:b/>
          <w:sz w:val="28"/>
          <w:szCs w:val="28"/>
        </w:rPr>
        <w:t>CALIFICACIÓN</w:t>
      </w:r>
    </w:p>
    <w:p w:rsidR="00F83D3C" w:rsidRPr="00521BEF" w:rsidRDefault="00F83D3C" w:rsidP="00F83D3C">
      <w:pPr>
        <w:spacing w:line="360" w:lineRule="auto"/>
        <w:contextualSpacing/>
        <w:jc w:val="both"/>
        <w:rPr>
          <w:sz w:val="24"/>
          <w:szCs w:val="24"/>
        </w:rPr>
      </w:pPr>
      <w:r w:rsidRPr="00521BEF">
        <w:rPr>
          <w:sz w:val="24"/>
          <w:szCs w:val="24"/>
        </w:rPr>
        <w:tab/>
        <w:t xml:space="preserve">El proceso de evaluación de cada alumno será de forma continua a lo largo del curso. Se realizan en el Centro tres evaluaciones: la 1ª en Diciembre, la 2ª en Marzo y la 3ª </w:t>
      </w:r>
      <w:r w:rsidR="00CC08FA">
        <w:rPr>
          <w:sz w:val="24"/>
          <w:szCs w:val="24"/>
        </w:rPr>
        <w:t>en Junio</w:t>
      </w:r>
      <w:r w:rsidRPr="00521BEF">
        <w:rPr>
          <w:sz w:val="24"/>
          <w:szCs w:val="24"/>
        </w:rPr>
        <w:t>.</w:t>
      </w:r>
    </w:p>
    <w:p w:rsidR="00F83D3C" w:rsidRPr="00521BEF" w:rsidRDefault="00F83D3C" w:rsidP="00F83D3C">
      <w:pPr>
        <w:spacing w:line="360" w:lineRule="auto"/>
        <w:contextualSpacing/>
        <w:jc w:val="both"/>
        <w:rPr>
          <w:sz w:val="24"/>
          <w:szCs w:val="24"/>
        </w:rPr>
      </w:pPr>
      <w:r w:rsidRPr="00521BEF">
        <w:rPr>
          <w:sz w:val="24"/>
          <w:szCs w:val="24"/>
        </w:rPr>
        <w:t xml:space="preserve">En cada evaluación </w:t>
      </w:r>
      <w:r w:rsidR="00CC08FA">
        <w:rPr>
          <w:sz w:val="24"/>
          <w:szCs w:val="24"/>
        </w:rPr>
        <w:t>se</w:t>
      </w:r>
      <w:r w:rsidRPr="00521BEF">
        <w:rPr>
          <w:sz w:val="24"/>
          <w:szCs w:val="24"/>
        </w:rPr>
        <w:t xml:space="preserve"> valorará la evolución del alumno en tres aspectos:   </w:t>
      </w:r>
    </w:p>
    <w:p w:rsidR="00F83D3C" w:rsidRPr="00521BEF" w:rsidRDefault="00C73330" w:rsidP="00F83D3C">
      <w:pPr>
        <w:pStyle w:val="Ttulo5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Conceptos (exámenes): 8</w:t>
      </w:r>
      <w:r w:rsidR="00F83D3C" w:rsidRPr="00521BEF">
        <w:rPr>
          <w:rFonts w:ascii="Times New Roman" w:hAnsi="Times New Roman"/>
          <w:szCs w:val="24"/>
        </w:rPr>
        <w:t>0%</w:t>
      </w:r>
    </w:p>
    <w:p w:rsidR="00F83D3C" w:rsidRPr="00521BEF" w:rsidRDefault="00F83D3C" w:rsidP="00F83D3C">
      <w:pPr>
        <w:pStyle w:val="Ttulo5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Cs w:val="24"/>
        </w:rPr>
      </w:pPr>
      <w:r w:rsidRPr="00521BEF">
        <w:rPr>
          <w:rFonts w:ascii="Times New Roman" w:hAnsi="Times New Roman"/>
          <w:szCs w:val="24"/>
        </w:rPr>
        <w:t xml:space="preserve">Procedimientos (trabajos de </w:t>
      </w:r>
      <w:r w:rsidR="00C73330">
        <w:rPr>
          <w:rFonts w:ascii="Times New Roman" w:hAnsi="Times New Roman"/>
          <w:szCs w:val="24"/>
        </w:rPr>
        <w:t>clase, cuaderno, actividades): 1</w:t>
      </w:r>
      <w:r w:rsidRPr="00521BEF">
        <w:rPr>
          <w:rFonts w:ascii="Times New Roman" w:hAnsi="Times New Roman"/>
          <w:szCs w:val="24"/>
        </w:rPr>
        <w:t>0%</w:t>
      </w:r>
    </w:p>
    <w:p w:rsidR="00F83D3C" w:rsidRDefault="00F83D3C" w:rsidP="00F83D3C">
      <w:pPr>
        <w:pStyle w:val="Ttulo6"/>
        <w:numPr>
          <w:ilvl w:val="0"/>
          <w:numId w:val="1"/>
        </w:numPr>
        <w:spacing w:line="360" w:lineRule="auto"/>
        <w:contextualSpacing/>
        <w:rPr>
          <w:b w:val="0"/>
          <w:szCs w:val="24"/>
        </w:rPr>
      </w:pPr>
      <w:r w:rsidRPr="00521BEF">
        <w:rPr>
          <w:b w:val="0"/>
          <w:szCs w:val="24"/>
        </w:rPr>
        <w:t>Actitudes: 10%</w:t>
      </w:r>
    </w:p>
    <w:p w:rsidR="007D7A90" w:rsidRPr="007D7A90" w:rsidRDefault="007D7A90" w:rsidP="007D7A90">
      <w:pPr>
        <w:rPr>
          <w:lang w:val="es-ES"/>
        </w:rPr>
      </w:pPr>
    </w:p>
    <w:p w:rsidR="00F83D3C" w:rsidRPr="00521BEF" w:rsidRDefault="00F83D3C" w:rsidP="00F83D3C">
      <w:pPr>
        <w:pStyle w:val="Textoindependiente"/>
        <w:spacing w:line="360" w:lineRule="auto"/>
        <w:contextualSpacing/>
        <w:jc w:val="both"/>
        <w:rPr>
          <w:sz w:val="24"/>
          <w:szCs w:val="24"/>
        </w:rPr>
      </w:pPr>
      <w:r w:rsidRPr="00521BEF">
        <w:rPr>
          <w:sz w:val="24"/>
          <w:szCs w:val="24"/>
        </w:rPr>
        <w:t>A lo largo de cada período de evaluación se realizarán valoraciones del alumno de diversas formas:</w:t>
      </w:r>
    </w:p>
    <w:p w:rsidR="00F83D3C" w:rsidRDefault="00A90450" w:rsidP="00F83D3C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Revisión</w:t>
      </w:r>
      <w:r w:rsidR="007D7A90">
        <w:rPr>
          <w:sz w:val="24"/>
          <w:szCs w:val="24"/>
        </w:rPr>
        <w:t xml:space="preserve"> de  su cuaderno del área:</w:t>
      </w:r>
    </w:p>
    <w:p w:rsidR="007D7A90" w:rsidRDefault="007D7A90" w:rsidP="007D7A90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Realización de las tareas propuestas diariamente en clase (esquemas, dibujos, ejercicios</w:t>
      </w:r>
      <w:r w:rsidR="00E3560B">
        <w:rPr>
          <w:sz w:val="24"/>
          <w:szCs w:val="24"/>
        </w:rPr>
        <w:t>…)</w:t>
      </w:r>
    </w:p>
    <w:p w:rsidR="007D7A90" w:rsidRDefault="007D7A90" w:rsidP="007D7A90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 w:rsidR="00CC08FA">
        <w:rPr>
          <w:sz w:val="24"/>
          <w:szCs w:val="24"/>
        </w:rPr>
        <w:t>rrección en clase de los ejerc</w:t>
      </w:r>
      <w:r>
        <w:rPr>
          <w:sz w:val="24"/>
          <w:szCs w:val="24"/>
        </w:rPr>
        <w:t xml:space="preserve">icios, rectificando los errores y completando </w:t>
      </w:r>
    </w:p>
    <w:p w:rsidR="007D7A90" w:rsidRDefault="007D7A90" w:rsidP="007D7A90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Orden, presentación y limpieza</w:t>
      </w:r>
    </w:p>
    <w:p w:rsidR="00E72E42" w:rsidRPr="007D7A90" w:rsidRDefault="00E72E42" w:rsidP="007D7A90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Entrega puntual</w:t>
      </w:r>
    </w:p>
    <w:p w:rsidR="00F83D3C" w:rsidRDefault="00F83D3C" w:rsidP="00F83D3C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521BEF">
        <w:rPr>
          <w:sz w:val="24"/>
          <w:szCs w:val="24"/>
        </w:rPr>
        <w:t>Recogida de algún trabajo extra individual o colectivo.</w:t>
      </w:r>
      <w:r w:rsidR="00CC08FA">
        <w:rPr>
          <w:sz w:val="24"/>
          <w:szCs w:val="24"/>
        </w:rPr>
        <w:t xml:space="preserve"> Se valorará el cumplimiento de las pautas dadas en clase para su realización</w:t>
      </w:r>
      <w:r w:rsidR="00E72E42">
        <w:rPr>
          <w:sz w:val="24"/>
          <w:szCs w:val="24"/>
        </w:rPr>
        <w:t>, así como la entrega puntual de dichos trabajos.</w:t>
      </w:r>
    </w:p>
    <w:p w:rsidR="00E72E42" w:rsidRPr="00521BEF" w:rsidRDefault="00E72E42" w:rsidP="00E72E42">
      <w:pPr>
        <w:spacing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 se valorarán aquellos trabajos que sean una copia textual de la fuente bibliográfica.</w:t>
      </w:r>
    </w:p>
    <w:p w:rsidR="00F83D3C" w:rsidRDefault="00F83D3C" w:rsidP="00F83D3C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521BEF">
        <w:rPr>
          <w:sz w:val="24"/>
          <w:szCs w:val="24"/>
        </w:rPr>
        <w:t xml:space="preserve">Valoración de su ortografía y expresión oral/escrita tanto en las actividades de clase como en exámenes y trabajos. </w:t>
      </w:r>
    </w:p>
    <w:p w:rsidR="00A90450" w:rsidRPr="00521BEF" w:rsidRDefault="00A90450" w:rsidP="00F83D3C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Utilización con propiedad de la terminología </w:t>
      </w:r>
      <w:r w:rsidR="00E3560B">
        <w:rPr>
          <w:sz w:val="24"/>
          <w:szCs w:val="24"/>
        </w:rPr>
        <w:t xml:space="preserve">científica </w:t>
      </w:r>
      <w:r>
        <w:rPr>
          <w:sz w:val="24"/>
          <w:szCs w:val="24"/>
        </w:rPr>
        <w:t xml:space="preserve">adecuada </w:t>
      </w:r>
      <w:r w:rsidR="00E3560B">
        <w:rPr>
          <w:sz w:val="24"/>
          <w:szCs w:val="24"/>
        </w:rPr>
        <w:t xml:space="preserve">propia del </w:t>
      </w:r>
      <w:r>
        <w:rPr>
          <w:sz w:val="24"/>
          <w:szCs w:val="24"/>
        </w:rPr>
        <w:t xml:space="preserve"> nivel</w:t>
      </w:r>
      <w:r w:rsidR="00C319AB">
        <w:rPr>
          <w:sz w:val="24"/>
          <w:szCs w:val="24"/>
        </w:rPr>
        <w:t>.</w:t>
      </w:r>
    </w:p>
    <w:p w:rsidR="00F83D3C" w:rsidRPr="00A90450" w:rsidRDefault="00A90450" w:rsidP="00F83D3C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90450">
        <w:rPr>
          <w:sz w:val="24"/>
          <w:szCs w:val="24"/>
        </w:rPr>
        <w:t>Interés que muestra por aprender y esfuerzo para conseguirlo.</w:t>
      </w:r>
      <w:r>
        <w:rPr>
          <w:sz w:val="24"/>
          <w:szCs w:val="24"/>
        </w:rPr>
        <w:t xml:space="preserve"> </w:t>
      </w:r>
      <w:r w:rsidR="00F83D3C" w:rsidRPr="00A90450">
        <w:rPr>
          <w:sz w:val="24"/>
          <w:szCs w:val="24"/>
        </w:rPr>
        <w:t>Preguntas en clase y participación directa en el aprendizaje.</w:t>
      </w:r>
    </w:p>
    <w:p w:rsidR="00F83D3C" w:rsidRDefault="00F83D3C" w:rsidP="00F83D3C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521BEF">
        <w:rPr>
          <w:sz w:val="24"/>
          <w:szCs w:val="24"/>
        </w:rPr>
        <w:t xml:space="preserve">Valoración de su </w:t>
      </w:r>
      <w:r w:rsidR="007D7A90">
        <w:rPr>
          <w:sz w:val="24"/>
          <w:szCs w:val="24"/>
        </w:rPr>
        <w:t xml:space="preserve">actitud y </w:t>
      </w:r>
      <w:r w:rsidRPr="00521BEF">
        <w:rPr>
          <w:sz w:val="24"/>
          <w:szCs w:val="24"/>
        </w:rPr>
        <w:t>trabajo en el laboratorio.</w:t>
      </w:r>
    </w:p>
    <w:p w:rsidR="00F83D3C" w:rsidRDefault="00F83D3C" w:rsidP="00F83D3C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521BEF">
        <w:rPr>
          <w:sz w:val="24"/>
          <w:szCs w:val="24"/>
        </w:rPr>
        <w:t xml:space="preserve">Realización de al menos, dos pruebas escritas por evaluación con preguntas variadas para valorar distintas capacidades. En la valoración de las pruebas </w:t>
      </w:r>
      <w:r w:rsidRPr="00521BEF">
        <w:rPr>
          <w:sz w:val="24"/>
          <w:szCs w:val="24"/>
        </w:rPr>
        <w:lastRenderedPageBreak/>
        <w:t>escritas no promediarán aquellas en las que no alcance una nota de 3 puntos, debiendo recuperar las mismas cuando el profesor del grupo lo crea conveniente.</w:t>
      </w:r>
    </w:p>
    <w:p w:rsidR="00E72E42" w:rsidRDefault="00E72E42" w:rsidP="00E72E42">
      <w:pPr>
        <w:spacing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En caso de que el alumno no acuda al examen sin previo aviso, se podrá exigir un justificante oficial con el fin de repetir dicha prueba.</w:t>
      </w:r>
    </w:p>
    <w:p w:rsidR="00E3560B" w:rsidRPr="00521BEF" w:rsidRDefault="00E3560B" w:rsidP="00E3560B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F83D3C" w:rsidRDefault="00F83D3C" w:rsidP="00F83D3C">
      <w:pPr>
        <w:spacing w:line="360" w:lineRule="auto"/>
        <w:contextualSpacing/>
        <w:jc w:val="both"/>
        <w:rPr>
          <w:sz w:val="24"/>
          <w:szCs w:val="24"/>
        </w:rPr>
      </w:pPr>
      <w:r w:rsidRPr="00521BEF">
        <w:rPr>
          <w:sz w:val="24"/>
          <w:szCs w:val="24"/>
        </w:rPr>
        <w:t>Los alumnos que no han alcanzado la suficiencia a lo largo de este proceso de evaluación, en Junio se presentarán a una prueba global sobre toda la asignatura que tendrá como base los contenidos mínimos impartidos en la materia.</w:t>
      </w:r>
    </w:p>
    <w:p w:rsidR="00E72E42" w:rsidRPr="00521BEF" w:rsidRDefault="00E72E42" w:rsidP="00F83D3C">
      <w:pPr>
        <w:spacing w:line="360" w:lineRule="auto"/>
        <w:contextualSpacing/>
        <w:jc w:val="both"/>
        <w:rPr>
          <w:sz w:val="24"/>
          <w:szCs w:val="24"/>
        </w:rPr>
      </w:pPr>
    </w:p>
    <w:p w:rsidR="006B38D0" w:rsidRDefault="006B38D0"/>
    <w:p w:rsidR="007D7A90" w:rsidRDefault="007D7A90"/>
    <w:p w:rsidR="007D7A90" w:rsidRDefault="007D7A90"/>
    <w:p w:rsidR="007D7A90" w:rsidRDefault="007D7A90"/>
    <w:p w:rsidR="007D7A90" w:rsidRDefault="007D7A90"/>
    <w:sectPr w:rsidR="007D7A90" w:rsidSect="006B3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3CE"/>
    <w:multiLevelType w:val="hybridMultilevel"/>
    <w:tmpl w:val="F022FD48"/>
    <w:lvl w:ilvl="0" w:tplc="27F417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181551"/>
    <w:multiLevelType w:val="hybridMultilevel"/>
    <w:tmpl w:val="961AE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A7E76"/>
    <w:multiLevelType w:val="hybridMultilevel"/>
    <w:tmpl w:val="A6B293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50A7A"/>
    <w:multiLevelType w:val="hybridMultilevel"/>
    <w:tmpl w:val="21984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3D3C"/>
    <w:rsid w:val="00016333"/>
    <w:rsid w:val="006B38D0"/>
    <w:rsid w:val="0074370C"/>
    <w:rsid w:val="007B2886"/>
    <w:rsid w:val="007D7A90"/>
    <w:rsid w:val="00941B27"/>
    <w:rsid w:val="00A90450"/>
    <w:rsid w:val="00AF759D"/>
    <w:rsid w:val="00C319AB"/>
    <w:rsid w:val="00C73330"/>
    <w:rsid w:val="00CC08FA"/>
    <w:rsid w:val="00E3560B"/>
    <w:rsid w:val="00E72E42"/>
    <w:rsid w:val="00F83D3C"/>
    <w:rsid w:val="00FA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F83D3C"/>
    <w:pPr>
      <w:keepNext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ar"/>
    <w:qFormat/>
    <w:rsid w:val="00F83D3C"/>
    <w:pPr>
      <w:keepNext/>
      <w:overflowPunct/>
      <w:autoSpaceDE/>
      <w:autoSpaceDN/>
      <w:adjustRightInd/>
      <w:ind w:left="2127"/>
      <w:jc w:val="both"/>
      <w:textAlignment w:val="auto"/>
      <w:outlineLvl w:val="5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83D3C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F83D3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aliases w:val="tabl letra peq"/>
    <w:basedOn w:val="Normal"/>
    <w:link w:val="TextoindependienteCar"/>
    <w:rsid w:val="00F83D3C"/>
    <w:pPr>
      <w:spacing w:after="120"/>
    </w:pPr>
  </w:style>
  <w:style w:type="character" w:customStyle="1" w:styleId="TextoindependienteCar">
    <w:name w:val="Texto independiente Car"/>
    <w:aliases w:val="tabl letra peq Car"/>
    <w:basedOn w:val="Fuentedeprrafopredeter"/>
    <w:link w:val="Textoindependiente"/>
    <w:rsid w:val="00F83D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7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Profesor</cp:lastModifiedBy>
  <cp:revision>7</cp:revision>
  <dcterms:created xsi:type="dcterms:W3CDTF">2014-06-24T00:04:00Z</dcterms:created>
  <dcterms:modified xsi:type="dcterms:W3CDTF">2014-09-29T10:16:00Z</dcterms:modified>
</cp:coreProperties>
</file>